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FD8846" w14:textId="77777777" w:rsidR="008D3530" w:rsidRDefault="008D3530" w:rsidP="008D353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JAKSON</w:t>
      </w:r>
      <w:r>
        <w:rPr>
          <w:rFonts w:ascii="Times New Roman" w:hAnsi="Times New Roman" w:cs="Times New Roman"/>
        </w:rPr>
        <w:t xml:space="preserve">        (fl.1484)</w:t>
      </w:r>
    </w:p>
    <w:p w14:paraId="18619097" w14:textId="77777777" w:rsidR="008D3530" w:rsidRDefault="008D3530" w:rsidP="008D353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Lowther, Westmoreland. Yeoman. </w:t>
      </w:r>
    </w:p>
    <w:p w14:paraId="71F4BC4E" w14:textId="77777777" w:rsidR="008D3530" w:rsidRDefault="008D3530" w:rsidP="008D3530">
      <w:pPr>
        <w:rPr>
          <w:rFonts w:ascii="Times New Roman" w:hAnsi="Times New Roman" w:cs="Times New Roman"/>
        </w:rPr>
      </w:pPr>
    </w:p>
    <w:p w14:paraId="54E8F92A" w14:textId="77777777" w:rsidR="008D3530" w:rsidRDefault="008D3530" w:rsidP="008D3530">
      <w:pPr>
        <w:rPr>
          <w:rFonts w:ascii="Times New Roman" w:hAnsi="Times New Roman" w:cs="Times New Roman"/>
        </w:rPr>
      </w:pPr>
    </w:p>
    <w:p w14:paraId="08ABB1C7" w14:textId="77777777" w:rsidR="008D3530" w:rsidRDefault="008D3530" w:rsidP="008D353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Sir Thomas Strickland(q.v.) brought a plaint of debt against him, </w:t>
      </w:r>
    </w:p>
    <w:p w14:paraId="3DCFD9E3" w14:textId="77777777" w:rsidR="008D3530" w:rsidRDefault="008D3530" w:rsidP="008D3530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Hugh </w:t>
      </w:r>
      <w:proofErr w:type="spellStart"/>
      <w:r>
        <w:rPr>
          <w:rFonts w:ascii="Times New Roman" w:hAnsi="Times New Roman" w:cs="Times New Roman"/>
        </w:rPr>
        <w:t>Louther</w:t>
      </w:r>
      <w:proofErr w:type="spellEnd"/>
      <w:r>
        <w:rPr>
          <w:rFonts w:ascii="Times New Roman" w:hAnsi="Times New Roman" w:cs="Times New Roman"/>
        </w:rPr>
        <w:t xml:space="preserve">(q.v.), Gilbert </w:t>
      </w:r>
      <w:proofErr w:type="spellStart"/>
      <w:r>
        <w:rPr>
          <w:rFonts w:ascii="Times New Roman" w:hAnsi="Times New Roman" w:cs="Times New Roman"/>
        </w:rPr>
        <w:t>Marchall</w:t>
      </w:r>
      <w:proofErr w:type="spellEnd"/>
      <w:r>
        <w:rPr>
          <w:rFonts w:ascii="Times New Roman" w:hAnsi="Times New Roman" w:cs="Times New Roman"/>
        </w:rPr>
        <w:t xml:space="preserve">(q.v.), John Thomson(q.v.), William Thomson(q.v.) and William </w:t>
      </w:r>
      <w:proofErr w:type="spellStart"/>
      <w:r>
        <w:rPr>
          <w:rFonts w:ascii="Times New Roman" w:hAnsi="Times New Roman" w:cs="Times New Roman"/>
        </w:rPr>
        <w:t>Chapelhowe</w:t>
      </w:r>
      <w:proofErr w:type="spellEnd"/>
      <w:r>
        <w:rPr>
          <w:rFonts w:ascii="Times New Roman" w:hAnsi="Times New Roman" w:cs="Times New Roman"/>
        </w:rPr>
        <w:t>(q.v.), all of Lowther.</w:t>
      </w:r>
    </w:p>
    <w:p w14:paraId="69E6B4F3" w14:textId="77777777" w:rsidR="008D3530" w:rsidRDefault="008D3530" w:rsidP="008D3530">
      <w:pPr>
        <w:rPr>
          <w:rFonts w:ascii="Times New Roman" w:eastAsia="HGPSoeiKakugothicUB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eastAsia="HGPSoeiKakugothicUB" w:hAnsi="Times New Roman" w:cs="Times New Roman"/>
        </w:rPr>
        <w:t>(</w:t>
      </w:r>
      <w:hyperlink r:id="rId6" w:history="1">
        <w:r w:rsidRPr="008D1A87">
          <w:rPr>
            <w:rStyle w:val="Hyperlink"/>
            <w:rFonts w:ascii="Times New Roman" w:eastAsia="HGPSoeiKakugothicUB" w:hAnsi="Times New Roman" w:cs="Times New Roman"/>
          </w:rPr>
          <w:t>http://aalt.law.uh.edu/Indices/CP40Indices/CP40no888Pl.htm</w:t>
        </w:r>
      </w:hyperlink>
      <w:r>
        <w:rPr>
          <w:rFonts w:ascii="Times New Roman" w:eastAsia="HGPSoeiKakugothicUB" w:hAnsi="Times New Roman" w:cs="Times New Roman"/>
        </w:rPr>
        <w:t>)</w:t>
      </w:r>
    </w:p>
    <w:p w14:paraId="52B8C629" w14:textId="77777777" w:rsidR="008D3530" w:rsidRDefault="008D3530" w:rsidP="008D3530">
      <w:pPr>
        <w:rPr>
          <w:rFonts w:ascii="Times New Roman" w:hAnsi="Times New Roman" w:cs="Times New Roman"/>
        </w:rPr>
      </w:pPr>
    </w:p>
    <w:p w14:paraId="159704B7" w14:textId="77777777" w:rsidR="008D3530" w:rsidRDefault="008D3530" w:rsidP="008D3530">
      <w:pPr>
        <w:rPr>
          <w:rFonts w:ascii="Times New Roman" w:hAnsi="Times New Roman" w:cs="Times New Roman"/>
        </w:rPr>
      </w:pPr>
    </w:p>
    <w:p w14:paraId="5D9C9095" w14:textId="77777777" w:rsidR="008D3530" w:rsidRDefault="008D3530" w:rsidP="008D353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 February 2019</w:t>
      </w:r>
    </w:p>
    <w:p w14:paraId="2A4B3688" w14:textId="77777777" w:rsidR="006B2F86" w:rsidRPr="00E71FC3" w:rsidRDefault="008D353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CA5428" w14:textId="77777777" w:rsidR="008D3530" w:rsidRDefault="008D3530" w:rsidP="00E71FC3">
      <w:r>
        <w:separator/>
      </w:r>
    </w:p>
  </w:endnote>
  <w:endnote w:type="continuationSeparator" w:id="0">
    <w:p w14:paraId="13137E83" w14:textId="77777777" w:rsidR="008D3530" w:rsidRDefault="008D353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HGPSoeiKakugothicUB">
    <w:charset w:val="80"/>
    <w:family w:val="swiss"/>
    <w:pitch w:val="variable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DC690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77C17F" w14:textId="77777777" w:rsidR="008D3530" w:rsidRDefault="008D3530" w:rsidP="00E71FC3">
      <w:r>
        <w:separator/>
      </w:r>
    </w:p>
  </w:footnote>
  <w:footnote w:type="continuationSeparator" w:id="0">
    <w:p w14:paraId="25218300" w14:textId="77777777" w:rsidR="008D3530" w:rsidRDefault="008D353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3530"/>
    <w:rsid w:val="001A7C09"/>
    <w:rsid w:val="00577BD5"/>
    <w:rsid w:val="00656CBA"/>
    <w:rsid w:val="006A1F77"/>
    <w:rsid w:val="00733BE7"/>
    <w:rsid w:val="008D3530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8B3507"/>
  <w15:chartTrackingRefBased/>
  <w15:docId w15:val="{B20C4CA4-790C-4D39-84A0-929235500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D3530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8D353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64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2019-02-03T20:34:00Z</dcterms:created>
  <dcterms:modified xsi:type="dcterms:W3CDTF">2019-02-03T20:35:00Z</dcterms:modified>
</cp:coreProperties>
</file>